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6C8096AC" w:rsidR="00A70474" w:rsidRPr="00B661F0" w:rsidRDefault="00A70474" w:rsidP="00B77D09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77029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D77029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D77029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D77029" w:rsidRPr="00D77029">
        <w:rPr>
          <w:rFonts w:cstheme="minorHAnsi"/>
          <w:b/>
          <w:bCs/>
          <w:sz w:val="24"/>
          <w:szCs w:val="24"/>
        </w:rPr>
        <w:t>«ПАО «НЛМК». ЦВС. Строительство насосной станции для транспортировки технической воды потребителям комбината»</w:t>
      </w:r>
      <w:r w:rsidRPr="00D77029">
        <w:rPr>
          <w:rFonts w:asciiTheme="minorHAnsi" w:hAnsiTheme="minorHAnsi" w:cstheme="minorHAnsi"/>
          <w:b/>
          <w:sz w:val="24"/>
          <w:szCs w:val="24"/>
        </w:rPr>
        <w:t>, включая п</w:t>
      </w:r>
      <w:r w:rsidR="00D77029">
        <w:rPr>
          <w:rFonts w:asciiTheme="minorHAnsi" w:hAnsiTheme="minorHAnsi" w:cstheme="minorHAnsi"/>
          <w:b/>
          <w:sz w:val="24"/>
          <w:szCs w:val="24"/>
        </w:rPr>
        <w:t>редварительные материалы оценки</w:t>
      </w:r>
      <w:r w:rsidR="001A224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661F0">
        <w:rPr>
          <w:rFonts w:asciiTheme="minorHAnsi" w:hAnsiTheme="minorHAnsi" w:cstheme="minorHAnsi"/>
          <w:b/>
          <w:sz w:val="24"/>
          <w:szCs w:val="24"/>
        </w:rPr>
        <w:t>воздействия на окружающую среду</w:t>
      </w:r>
    </w:p>
    <w:p w14:paraId="3583D903" w14:textId="376AB851" w:rsidR="0026005B" w:rsidRPr="0026005B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hd w:val="clear" w:color="auto" w:fill="FFFFFF"/>
        </w:rPr>
      </w:pPr>
      <w:r w:rsidRPr="0026005B">
        <w:rPr>
          <w:rStyle w:val="af"/>
          <w:rFonts w:asciiTheme="minorHAnsi" w:hAnsiTheme="minorHAnsi" w:cstheme="minorHAnsi"/>
          <w:sz w:val="24"/>
          <w:shd w:val="clear" w:color="auto" w:fill="FFFFFF"/>
        </w:rPr>
        <w:t>Данные заказчика</w:t>
      </w:r>
    </w:p>
    <w:p w14:paraId="56991FD6" w14:textId="126B32AD" w:rsidR="00870F63" w:rsidRPr="0067705F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67705F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67705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67705F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67705F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26005B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26005B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67705F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26005B" w:rsidRP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заказчика</w:t>
      </w: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67705F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67705F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67705F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36DD18A2" w:rsidR="00870F63" w:rsidRPr="0067705F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507AA3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44-56-24 (доб. 45624)</w:t>
      </w:r>
      <w:r w:rsidR="00F25C9D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</w:t>
      </w:r>
    </w:p>
    <w:p w14:paraId="6FF2E71C" w14:textId="77777777" w:rsidR="0026005B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6005B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26005B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26005B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лектронная</w:t>
      </w:r>
      <w:r w:rsidR="00870F63" w:rsidRPr="0067705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почта: </w:t>
      </w:r>
      <w:hyperlink r:id="rId5" w:history="1">
        <w:r w:rsidR="00507AA3" w:rsidRPr="0067705F">
          <w:rPr>
            <w:rStyle w:val="ae"/>
            <w:sz w:val="24"/>
            <w:szCs w:val="24"/>
          </w:rPr>
          <w:t>sapunkova_mv@nlmk.com</w:t>
        </w:r>
      </w:hyperlink>
      <w:r w:rsidR="00507AA3" w:rsidRPr="0067705F">
        <w:rPr>
          <w:sz w:val="24"/>
          <w:szCs w:val="24"/>
        </w:rPr>
        <w:t xml:space="preserve"> </w:t>
      </w:r>
    </w:p>
    <w:p w14:paraId="40C487D9" w14:textId="6D1C40E8" w:rsidR="0026005B" w:rsidRPr="0026005B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26005B">
        <w:rPr>
          <w:rStyle w:val="af"/>
          <w:rFonts w:asciiTheme="minorHAnsi" w:hAnsiTheme="minorHAnsi" w:cstheme="minorHAnsi"/>
          <w:sz w:val="24"/>
          <w:shd w:val="clear" w:color="auto" w:fill="FFFFFF"/>
        </w:rPr>
        <w:t>Данные исполнителя</w:t>
      </w:r>
    </w:p>
    <w:p w14:paraId="5A83F56A" w14:textId="2FAC48EE" w:rsidR="00FC1D8B" w:rsidRPr="00B77D09" w:rsidRDefault="0026005B" w:rsidP="00B77D0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</w:pPr>
      <w:r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</w:t>
      </w:r>
      <w:r w:rsidR="00FC1D8B"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аименование исполнителя:</w:t>
      </w:r>
      <w:r w:rsidR="0052452C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EA08E1" w:rsidRPr="0067705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Общество с ограниченной ответственностью «</w:t>
      </w:r>
      <w:proofErr w:type="spellStart"/>
      <w:r w:rsidR="00880B5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Экохим</w:t>
      </w:r>
      <w:proofErr w:type="spellEnd"/>
      <w:r w:rsidR="00880B5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-Про</w:t>
      </w:r>
      <w:r w:rsidR="00EA08E1" w:rsidRPr="0067705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»</w:t>
      </w:r>
    </w:p>
    <w:p w14:paraId="12F1D826" w14:textId="340C799B" w:rsidR="0026005B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Pr="0026005B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ООО «</w:t>
      </w:r>
      <w:proofErr w:type="spellStart"/>
      <w:r w:rsidR="00880B5A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Экохим</w:t>
      </w:r>
      <w:proofErr w:type="spellEnd"/>
      <w:r w:rsidR="00880B5A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-Про</w:t>
      </w:r>
      <w:r w:rsidRPr="0026005B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»</w:t>
      </w:r>
    </w:p>
    <w:p w14:paraId="136ACBE3" w14:textId="1398F710" w:rsidR="00FC1D8B" w:rsidRPr="00880B5A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880B5A" w:rsidRPr="00880B5A">
        <w:rPr>
          <w:rFonts w:asciiTheme="minorHAnsi" w:hAnsiTheme="minorHAnsi" w:cstheme="minorHAnsi"/>
          <w:sz w:val="24"/>
          <w:szCs w:val="24"/>
          <w:lang w:eastAsia="ru-RU"/>
        </w:rPr>
        <w:t>4825046571</w:t>
      </w:r>
    </w:p>
    <w:p w14:paraId="031C77EB" w14:textId="544031BE" w:rsidR="00FC1D8B" w:rsidRPr="0067705F" w:rsidRDefault="00FC1D8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26005B" w:rsidRP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исполнителя</w:t>
      </w:r>
      <w:r w:rsidR="0026005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880B5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1064823057628</w:t>
      </w:r>
    </w:p>
    <w:p w14:paraId="5C8FB66E" w14:textId="798EB74B" w:rsidR="00AF512D" w:rsidRPr="0067705F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  <w:szCs w:val="24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Город: </w:t>
      </w:r>
      <w:r w:rsidR="00880B5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Липецк</w:t>
      </w:r>
    </w:p>
    <w:p w14:paraId="57603DAD" w14:textId="6283BFEA" w:rsidR="00FC1D8B" w:rsidRPr="00B77D09" w:rsidRDefault="00FC1D8B" w:rsidP="00B77D0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sz w:val="24"/>
          <w:szCs w:val="24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880B5A">
        <w:rPr>
          <w:rFonts w:asciiTheme="minorHAnsi" w:hAnsiTheme="minorHAnsi" w:cstheme="minorHAnsi"/>
          <w:bCs/>
          <w:sz w:val="24"/>
          <w:szCs w:val="24"/>
        </w:rPr>
        <w:t>398002</w:t>
      </w:r>
      <w:r w:rsidR="00EA08E1" w:rsidRPr="0067705F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880B5A">
        <w:rPr>
          <w:rFonts w:asciiTheme="minorHAnsi" w:hAnsiTheme="minorHAnsi" w:cstheme="minorHAnsi"/>
          <w:bCs/>
          <w:sz w:val="24"/>
          <w:szCs w:val="24"/>
        </w:rPr>
        <w:t>г. Липецк, ул. Игнатьева, строение 36,</w:t>
      </w:r>
      <w:r w:rsidR="00B77D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80B5A">
        <w:rPr>
          <w:rFonts w:asciiTheme="minorHAnsi" w:hAnsiTheme="minorHAnsi" w:cstheme="minorHAnsi"/>
          <w:bCs/>
          <w:sz w:val="24"/>
          <w:szCs w:val="24"/>
        </w:rPr>
        <w:t>помещение 5</w:t>
      </w:r>
    </w:p>
    <w:p w14:paraId="404EC01B" w14:textId="6FC1E9A1" w:rsidR="00EA08E1" w:rsidRPr="0067705F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880B5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Котиков И</w:t>
      </w:r>
      <w:r w:rsidR="00880B5A" w:rsidRPr="00880B5A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.</w:t>
      </w:r>
      <w:r w:rsidR="00880B5A" w:rsidRPr="00880B5A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Н</w:t>
      </w:r>
      <w:r w:rsidR="00880B5A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EA08E1"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66ACA86A" w14:textId="41A14762" w:rsidR="00FC1D8B" w:rsidRPr="0067705F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EA08E1" w:rsidRPr="0067705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+7 (4</w:t>
      </w:r>
      <w:r w:rsidR="00880B5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742</w:t>
      </w:r>
      <w:r w:rsidR="00EA08E1" w:rsidRPr="0067705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) </w:t>
      </w:r>
      <w:r w:rsidR="00880B5A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270-193</w:t>
      </w:r>
    </w:p>
    <w:p w14:paraId="397FAAD8" w14:textId="5F5F8937" w:rsidR="0026005B" w:rsidRPr="00B561EC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FC1D8B" w:rsidRPr="0067705F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лектронная почта</w:t>
      </w:r>
      <w:r w:rsidR="00FC1D8B" w:rsidRPr="00B561EC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6" w:history="1">
        <w:r w:rsidR="00B561EC" w:rsidRPr="00B561EC">
          <w:rPr>
            <w:rStyle w:val="ae"/>
            <w:rFonts w:eastAsia="Times New Roman" w:cs="Calibri"/>
            <w:sz w:val="24"/>
            <w:szCs w:val="24"/>
          </w:rPr>
          <w:t>ecopro-jk@mail.ru</w:t>
        </w:r>
      </w:hyperlink>
      <w:r w:rsidR="00B561EC" w:rsidRPr="00B561EC">
        <w:rPr>
          <w:sz w:val="24"/>
          <w:szCs w:val="24"/>
        </w:rPr>
        <w:t xml:space="preserve"> </w:t>
      </w:r>
    </w:p>
    <w:p w14:paraId="11A371C0" w14:textId="17191D24" w:rsidR="0026005B" w:rsidRPr="0026005B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8"/>
          <w:szCs w:val="24"/>
        </w:rPr>
      </w:pPr>
      <w:r w:rsidRPr="0026005B">
        <w:rPr>
          <w:rStyle w:val="af"/>
          <w:rFonts w:asciiTheme="minorHAnsi" w:hAnsiTheme="minorHAnsi" w:cstheme="minorHAnsi"/>
          <w:sz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378B1903" w:rsidR="00870F63" w:rsidRPr="00D87E04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67705F">
        <w:rPr>
          <w:rFonts w:asciiTheme="minorHAnsi" w:hAnsiTheme="minorHAnsi" w:cstheme="minorHAnsi"/>
          <w:sz w:val="24"/>
          <w:szCs w:val="24"/>
        </w:rPr>
        <w:t xml:space="preserve">реализация проекта </w:t>
      </w:r>
      <w:r w:rsidR="00D87E04" w:rsidRPr="00D87E04">
        <w:rPr>
          <w:rFonts w:cstheme="minorHAnsi"/>
          <w:bCs/>
          <w:sz w:val="24"/>
          <w:szCs w:val="24"/>
        </w:rPr>
        <w:t>«ПАО «НЛМК». ЦВС. Строительство насосной станции для транспортировки технической воды потребителям комбината»</w:t>
      </w:r>
      <w:r w:rsidR="00B71C18" w:rsidRPr="00D87E04">
        <w:rPr>
          <w:rFonts w:cstheme="minorHAnsi"/>
          <w:bCs/>
          <w:sz w:val="24"/>
          <w:szCs w:val="24"/>
        </w:rPr>
        <w:t>.</w:t>
      </w:r>
    </w:p>
    <w:p w14:paraId="451C989F" w14:textId="750983B3" w:rsidR="00E31632" w:rsidRPr="0067705F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67705F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67705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67705F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>
        <w:rPr>
          <w:rFonts w:asciiTheme="minorHAnsi" w:hAnsiTheme="minorHAnsi" w:cstheme="minorHAnsi"/>
          <w:sz w:val="24"/>
          <w:szCs w:val="24"/>
        </w:rPr>
        <w:t xml:space="preserve"> </w:t>
      </w:r>
      <w:r w:rsidR="00AD6775">
        <w:rPr>
          <w:rFonts w:asciiTheme="minorHAnsi" w:hAnsiTheme="minorHAnsi" w:cstheme="minorHAnsi"/>
          <w:sz w:val="24"/>
          <w:szCs w:val="24"/>
        </w:rPr>
        <w:t>площадка ЛОС ПАО «НЛМК»</w:t>
      </w:r>
      <w:r w:rsidR="00532684" w:rsidRPr="0067705F">
        <w:rPr>
          <w:rFonts w:asciiTheme="minorHAnsi" w:hAnsiTheme="minorHAnsi" w:cstheme="minorHAnsi"/>
          <w:sz w:val="24"/>
          <w:szCs w:val="24"/>
        </w:rPr>
        <w:t>.</w:t>
      </w:r>
      <w:r w:rsidR="00B26B75" w:rsidRPr="0067705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BF9556" w14:textId="3567508D" w:rsidR="00486B8F" w:rsidRPr="0067705F" w:rsidRDefault="00E31632" w:rsidP="00486B8F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67705F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67705F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AD6775">
        <w:rPr>
          <w:sz w:val="24"/>
          <w:szCs w:val="24"/>
        </w:rPr>
        <w:t>прием и транспортировка технической воды (очищенных хозяйственно-бытовых сточных вод) с локальных очистных сооружений (ЛОС) ПАО «НЛМК» потребителям комбината</w:t>
      </w:r>
      <w:r w:rsidR="00A00A87" w:rsidRPr="0067705F">
        <w:rPr>
          <w:sz w:val="24"/>
          <w:szCs w:val="24"/>
        </w:rPr>
        <w:t>.</w:t>
      </w:r>
    </w:p>
    <w:p w14:paraId="01160CA9" w14:textId="3B42F37F" w:rsidR="00237682" w:rsidRPr="0067705F" w:rsidRDefault="00E31632" w:rsidP="00486B8F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Сроки проведения оценки воздействия на окружающую среду:</w:t>
      </w:r>
      <w:r w:rsidR="00ED2C8B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3604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 w:rsidR="00D278A8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>2</w:t>
      </w:r>
      <w:r w:rsidR="004B7AFC">
        <w:rPr>
          <w:rFonts w:asciiTheme="minorHAnsi" w:hAnsiTheme="minorHAnsi" w:cstheme="minorHAnsi"/>
          <w:sz w:val="24"/>
          <w:szCs w:val="24"/>
          <w:shd w:val="clear" w:color="auto" w:fill="FFFFFF"/>
        </w:rPr>
        <w:t>1</w:t>
      </w:r>
      <w:r w:rsidR="00D278A8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>.01</w:t>
      </w:r>
      <w:r w:rsidR="00F61AC0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C1D8B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4B7AFC">
        <w:rPr>
          <w:rFonts w:asciiTheme="minorHAnsi" w:hAnsiTheme="minorHAnsi" w:cstheme="minorHAnsi"/>
          <w:sz w:val="24"/>
          <w:szCs w:val="24"/>
          <w:shd w:val="clear" w:color="auto" w:fill="FFFFFF"/>
        </w:rPr>
        <w:t>2</w:t>
      </w:r>
      <w:r w:rsidR="00FC1D8B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 </w:t>
      </w:r>
      <w:r w:rsidR="00B77D0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D63492">
        <w:rPr>
          <w:rFonts w:asciiTheme="minorHAnsi" w:hAnsiTheme="minorHAnsi" w:cstheme="minorHAnsi"/>
          <w:sz w:val="24"/>
          <w:szCs w:val="24"/>
          <w:shd w:val="clear" w:color="auto" w:fill="FFFFFF"/>
        </w:rPr>
        <w:t>23</w:t>
      </w:r>
      <w:r w:rsidR="00F61AC0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>.0</w:t>
      </w:r>
      <w:r w:rsidR="00A63D1B">
        <w:rPr>
          <w:rFonts w:asciiTheme="minorHAnsi" w:hAnsiTheme="minorHAnsi" w:cstheme="minorHAnsi"/>
          <w:sz w:val="24"/>
          <w:szCs w:val="24"/>
          <w:shd w:val="clear" w:color="auto" w:fill="FFFFFF"/>
        </w:rPr>
        <w:t>2</w:t>
      </w:r>
      <w:r w:rsidR="00F61AC0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25C9D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BF46AC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>3</w:t>
      </w:r>
      <w:r w:rsidR="00B77D0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D677C1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23F1E7A4" w14:textId="12504949" w:rsidR="00A70474" w:rsidRPr="0067705F" w:rsidRDefault="00A7047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67705F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3911B5D6" w:rsidR="00747744" w:rsidRPr="0067705F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67705F">
        <w:rPr>
          <w:rFonts w:asciiTheme="minorHAnsi" w:eastAsiaTheme="minorEastAsia" w:hAnsiTheme="minorHAnsi" w:cstheme="minorHAnsi"/>
          <w:sz w:val="24"/>
          <w:szCs w:val="24"/>
        </w:rPr>
        <w:t>398001, г. Липецк, ул. Советская, 68</w:t>
      </w:r>
    </w:p>
    <w:p w14:paraId="7D5ED432" w14:textId="1F3D62D3" w:rsidR="00E31632" w:rsidRPr="0067705F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6770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67705F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67705F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67705F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67705F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67705F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67705F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67705F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67705F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67705F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67705F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67705F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77777777" w:rsidR="000F04E4" w:rsidRPr="0067705F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0F04E4" w:rsidRPr="0067705F">
        <w:rPr>
          <w:rFonts w:asciiTheme="minorHAnsi" w:hAnsiTheme="minorHAnsi" w:cstheme="minorHAnsi"/>
          <w:sz w:val="24"/>
          <w:szCs w:val="24"/>
        </w:rPr>
        <w:t>+7 (4742) 43-17-20</w:t>
      </w:r>
    </w:p>
    <w:p w14:paraId="250582E1" w14:textId="0A1247D9" w:rsidR="00720558" w:rsidRPr="0067705F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67705F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67705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D80385" w:rsidRPr="0067705F">
          <w:rPr>
            <w:rStyle w:val="ae"/>
            <w:rFonts w:asciiTheme="minorHAnsi" w:hAnsiTheme="minorHAnsi" w:cstheme="minorHAnsi"/>
            <w:sz w:val="24"/>
            <w:szCs w:val="24"/>
          </w:rPr>
          <w:t>levokr@lipetsk</w:t>
        </w:r>
        <w:r w:rsidR="00D80385" w:rsidRPr="0067705F">
          <w:rPr>
            <w:rStyle w:val="ae"/>
            <w:rFonts w:asciiTheme="minorHAnsi" w:hAnsiTheme="minorHAnsi" w:cstheme="minorHAnsi"/>
            <w:sz w:val="24"/>
            <w:szCs w:val="24"/>
            <w:lang w:val="en-US"/>
          </w:rPr>
          <w:t>city</w:t>
        </w:r>
        <w:r w:rsidR="00D80385" w:rsidRPr="0067705F">
          <w:rPr>
            <w:rStyle w:val="ae"/>
            <w:rFonts w:asciiTheme="minorHAnsi" w:hAnsiTheme="minorHAnsi" w:cstheme="minorHAnsi"/>
            <w:sz w:val="24"/>
            <w:szCs w:val="24"/>
          </w:rPr>
          <w:t>.ru</w:t>
        </w:r>
      </w:hyperlink>
      <w:r w:rsidR="006B3B75" w:rsidRPr="0067705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8882F9" w14:textId="77777777" w:rsidR="007475B4" w:rsidRPr="0067705F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35D21929" w:rsidR="0026005B" w:rsidRDefault="00E31632" w:rsidP="0026005B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705F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67705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67705F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4B7AFC" w:rsidRPr="004B7AFC">
        <w:rPr>
          <w:rFonts w:cstheme="minorHAnsi"/>
          <w:bCs/>
          <w:sz w:val="24"/>
          <w:szCs w:val="24"/>
        </w:rPr>
        <w:t>«ПАО «НЛМК». ЦВС. Строительство насосной станции для транспортировки технической воды потребителям комбината»</w:t>
      </w:r>
      <w:r w:rsidR="00FC1D8B" w:rsidRPr="004B7AFC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4B7AFC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</w:t>
      </w:r>
      <w:r w:rsidR="00F25C9D" w:rsidRPr="0067705F">
        <w:rPr>
          <w:rFonts w:asciiTheme="minorHAnsi" w:hAnsiTheme="minorHAnsi" w:cstheme="minorHAnsi"/>
          <w:sz w:val="24"/>
          <w:szCs w:val="24"/>
        </w:rPr>
        <w:t xml:space="preserve"> среду</w:t>
      </w:r>
      <w:r w:rsidR="00532684" w:rsidRPr="0067705F">
        <w:rPr>
          <w:rFonts w:asciiTheme="minorHAnsi" w:hAnsiTheme="minorHAnsi" w:cstheme="minorHAnsi"/>
          <w:sz w:val="24"/>
          <w:szCs w:val="24"/>
        </w:rPr>
        <w:t>.</w:t>
      </w:r>
    </w:p>
    <w:p w14:paraId="75B652EB" w14:textId="47DA88B8" w:rsidR="00AB3A39" w:rsidRPr="00B549ED" w:rsidRDefault="0026005B" w:rsidP="00B549ED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549E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B549ED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п</w:t>
      </w:r>
      <w:r w:rsidR="00AB3A39" w:rsidRPr="00B549ED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4B7AFC" w:rsidRPr="004B7AFC">
        <w:rPr>
          <w:rFonts w:cstheme="minorHAnsi"/>
          <w:bCs/>
          <w:sz w:val="24"/>
          <w:szCs w:val="24"/>
        </w:rPr>
        <w:t>«ПАО «НЛМК». ЦВС. Строительство насосной станции для транспортировки технической воды потребителям комбината»</w:t>
      </w:r>
      <w:r w:rsidR="00AB3A39" w:rsidRPr="004B7AFC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</w:t>
      </w:r>
      <w:r w:rsidR="00B71C18" w:rsidRPr="004B7AFC">
        <w:rPr>
          <w:rFonts w:asciiTheme="minorHAnsi" w:hAnsiTheme="minorHAnsi" w:cstheme="minorHAnsi"/>
          <w:sz w:val="24"/>
          <w:szCs w:val="24"/>
        </w:rPr>
        <w:t>здействия на</w:t>
      </w:r>
      <w:r w:rsidR="00B71C18" w:rsidRPr="00B549ED">
        <w:rPr>
          <w:rFonts w:asciiTheme="minorHAnsi" w:hAnsiTheme="minorHAnsi" w:cstheme="minorHAnsi"/>
          <w:sz w:val="24"/>
          <w:szCs w:val="24"/>
        </w:rPr>
        <w:t xml:space="preserve"> окружающую среду, </w:t>
      </w:r>
      <w:r w:rsidR="00AB3A39" w:rsidRPr="00B549ED">
        <w:rPr>
          <w:rFonts w:asciiTheme="minorHAnsi" w:hAnsiTheme="minorHAnsi" w:cstheme="minorHAnsi"/>
          <w:sz w:val="24"/>
          <w:szCs w:val="24"/>
        </w:rPr>
        <w:t xml:space="preserve">опросные листы </w:t>
      </w:r>
      <w:r w:rsidR="00B71C18" w:rsidRPr="00B549ED">
        <w:rPr>
          <w:rFonts w:asciiTheme="minorHAnsi" w:hAnsiTheme="minorHAnsi" w:cstheme="minorHAnsi"/>
          <w:sz w:val="24"/>
          <w:szCs w:val="24"/>
        </w:rPr>
        <w:t xml:space="preserve">и журнал приема учета замечаний и предложений </w:t>
      </w:r>
      <w:r w:rsidR="00AB3A39" w:rsidRPr="00B549ED">
        <w:rPr>
          <w:rFonts w:asciiTheme="minorHAnsi" w:hAnsiTheme="minorHAnsi" w:cstheme="minorHAnsi"/>
          <w:sz w:val="24"/>
          <w:szCs w:val="24"/>
        </w:rPr>
        <w:t>будут доступны в здании Управления Левобережным округом администрации города Липецка по адресу:</w:t>
      </w:r>
      <w:r w:rsidR="00D74B27" w:rsidRPr="00B549ED">
        <w:rPr>
          <w:rFonts w:asciiTheme="minorHAnsi" w:hAnsiTheme="minorHAnsi" w:cstheme="minorHAnsi"/>
          <w:sz w:val="24"/>
          <w:szCs w:val="24"/>
        </w:rPr>
        <w:t xml:space="preserve"> 398017, </w:t>
      </w:r>
      <w:r w:rsidR="00AB3A39" w:rsidRPr="00B549ED">
        <w:rPr>
          <w:rFonts w:asciiTheme="minorHAnsi" w:hAnsiTheme="minorHAnsi" w:cstheme="minorHAnsi"/>
          <w:sz w:val="24"/>
          <w:szCs w:val="24"/>
        </w:rPr>
        <w:t xml:space="preserve">Липецкая область, г. Липецк, пр. Мира, д. 30. </w:t>
      </w:r>
      <w:r w:rsidR="00D74B27" w:rsidRPr="00B549ED">
        <w:rPr>
          <w:rFonts w:asciiTheme="minorHAnsi" w:hAnsiTheme="minorHAnsi" w:cstheme="minorHAnsi"/>
          <w:sz w:val="24"/>
          <w:szCs w:val="24"/>
        </w:rPr>
        <w:t>Время</w:t>
      </w:r>
      <w:r w:rsidR="00AB3A39" w:rsidRPr="00B549ED">
        <w:rPr>
          <w:rFonts w:asciiTheme="minorHAnsi" w:hAnsiTheme="minorHAnsi" w:cstheme="minorHAnsi"/>
          <w:sz w:val="24"/>
          <w:szCs w:val="24"/>
        </w:rPr>
        <w:t xml:space="preserve"> работы: пн.-чт. с 8.30 до 17.30, пт. с 8.30 до 16.30.</w:t>
      </w:r>
    </w:p>
    <w:p w14:paraId="0A15F342" w14:textId="6E8B7D4E" w:rsidR="00E31632" w:rsidRPr="00B549ED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549E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B549E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475B4" w:rsidRPr="00D677C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7475B4" w:rsidRPr="00D677C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63492">
        <w:rPr>
          <w:bCs/>
          <w:color w:val="000000" w:themeColor="text1"/>
          <w:sz w:val="24"/>
          <w:szCs w:val="24"/>
        </w:rPr>
        <w:t>23</w:t>
      </w:r>
      <w:r w:rsidR="00507AA3" w:rsidRPr="00D677C1">
        <w:rPr>
          <w:bCs/>
          <w:color w:val="000000" w:themeColor="text1"/>
          <w:sz w:val="24"/>
          <w:szCs w:val="24"/>
        </w:rPr>
        <w:t>.</w:t>
      </w:r>
      <w:r w:rsidR="00A63D1B">
        <w:rPr>
          <w:bCs/>
          <w:color w:val="000000" w:themeColor="text1"/>
          <w:sz w:val="24"/>
          <w:szCs w:val="24"/>
        </w:rPr>
        <w:t>01</w:t>
      </w:r>
      <w:r w:rsidR="007475B4" w:rsidRPr="00D677C1">
        <w:rPr>
          <w:bCs/>
          <w:color w:val="000000" w:themeColor="text1"/>
          <w:sz w:val="24"/>
          <w:szCs w:val="24"/>
        </w:rPr>
        <w:t>.202</w:t>
      </w:r>
      <w:r w:rsidR="00A63D1B">
        <w:rPr>
          <w:bCs/>
          <w:color w:val="000000" w:themeColor="text1"/>
          <w:sz w:val="24"/>
          <w:szCs w:val="24"/>
        </w:rPr>
        <w:t>3</w:t>
      </w:r>
      <w:r w:rsidR="009745FC">
        <w:rPr>
          <w:bCs/>
          <w:color w:val="000000" w:themeColor="text1"/>
          <w:sz w:val="24"/>
          <w:szCs w:val="24"/>
        </w:rPr>
        <w:t xml:space="preserve"> г. д</w:t>
      </w:r>
      <w:r w:rsidR="007475B4" w:rsidRPr="00D677C1">
        <w:rPr>
          <w:bCs/>
          <w:color w:val="000000" w:themeColor="text1"/>
          <w:sz w:val="24"/>
          <w:szCs w:val="24"/>
        </w:rPr>
        <w:t xml:space="preserve">о </w:t>
      </w:r>
      <w:r w:rsidR="00D63492">
        <w:rPr>
          <w:bCs/>
          <w:color w:val="000000" w:themeColor="text1"/>
          <w:sz w:val="24"/>
          <w:szCs w:val="24"/>
        </w:rPr>
        <w:t>06</w:t>
      </w:r>
      <w:r w:rsidR="00507AA3" w:rsidRPr="00D677C1">
        <w:rPr>
          <w:bCs/>
          <w:color w:val="000000" w:themeColor="text1"/>
          <w:sz w:val="24"/>
          <w:szCs w:val="24"/>
        </w:rPr>
        <w:t>.0</w:t>
      </w:r>
      <w:r w:rsidR="00D63492">
        <w:rPr>
          <w:bCs/>
          <w:color w:val="000000" w:themeColor="text1"/>
          <w:sz w:val="24"/>
          <w:szCs w:val="24"/>
        </w:rPr>
        <w:t>3</w:t>
      </w:r>
      <w:r w:rsidR="00507AA3" w:rsidRPr="00D677C1">
        <w:rPr>
          <w:bCs/>
          <w:color w:val="000000" w:themeColor="text1"/>
          <w:sz w:val="24"/>
          <w:szCs w:val="24"/>
        </w:rPr>
        <w:t>.2023</w:t>
      </w:r>
      <w:r w:rsidR="007475B4" w:rsidRPr="00D677C1">
        <w:rPr>
          <w:bCs/>
          <w:color w:val="000000" w:themeColor="text1"/>
          <w:sz w:val="24"/>
          <w:szCs w:val="24"/>
        </w:rPr>
        <w:t xml:space="preserve"> г.</w:t>
      </w:r>
      <w:r w:rsidR="00B549ED" w:rsidRPr="00B549ED">
        <w:rPr>
          <w:bCs/>
          <w:color w:val="000000" w:themeColor="text1"/>
          <w:sz w:val="24"/>
          <w:szCs w:val="24"/>
        </w:rPr>
        <w:t xml:space="preserve"> </w:t>
      </w:r>
    </w:p>
    <w:p w14:paraId="589EF6BC" w14:textId="19DD0F69" w:rsidR="00E31632" w:rsidRPr="00B549ED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549E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B549ED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B549ED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4FDF1E69" w:rsidR="00C30D38" w:rsidRPr="00B549ED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549E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Pr="00D677C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Pr="00D677C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63492">
        <w:rPr>
          <w:bCs/>
          <w:color w:val="000000" w:themeColor="text1"/>
          <w:sz w:val="24"/>
          <w:szCs w:val="24"/>
        </w:rPr>
        <w:t>23</w:t>
      </w:r>
      <w:r w:rsidRPr="00D677C1">
        <w:rPr>
          <w:bCs/>
          <w:color w:val="000000" w:themeColor="text1"/>
          <w:sz w:val="24"/>
          <w:szCs w:val="24"/>
        </w:rPr>
        <w:t>.</w:t>
      </w:r>
      <w:r w:rsidR="00A63D1B">
        <w:rPr>
          <w:bCs/>
          <w:color w:val="000000" w:themeColor="text1"/>
          <w:sz w:val="24"/>
          <w:szCs w:val="24"/>
        </w:rPr>
        <w:t>01</w:t>
      </w:r>
      <w:r w:rsidRPr="00D677C1">
        <w:rPr>
          <w:bCs/>
          <w:color w:val="000000" w:themeColor="text1"/>
          <w:sz w:val="24"/>
          <w:szCs w:val="24"/>
        </w:rPr>
        <w:t>.202</w:t>
      </w:r>
      <w:r w:rsidR="00A63D1B">
        <w:rPr>
          <w:bCs/>
          <w:color w:val="000000" w:themeColor="text1"/>
          <w:sz w:val="24"/>
          <w:szCs w:val="24"/>
        </w:rPr>
        <w:t>3</w:t>
      </w:r>
      <w:r w:rsidRPr="00D677C1">
        <w:rPr>
          <w:bCs/>
          <w:color w:val="000000" w:themeColor="text1"/>
          <w:sz w:val="24"/>
          <w:szCs w:val="24"/>
        </w:rPr>
        <w:t xml:space="preserve"> г. по </w:t>
      </w:r>
      <w:r w:rsidR="00D63492">
        <w:rPr>
          <w:bCs/>
          <w:color w:val="000000" w:themeColor="text1"/>
          <w:sz w:val="24"/>
          <w:szCs w:val="24"/>
        </w:rPr>
        <w:t>23</w:t>
      </w:r>
      <w:r w:rsidRPr="00D677C1">
        <w:rPr>
          <w:bCs/>
          <w:color w:val="000000" w:themeColor="text1"/>
          <w:sz w:val="24"/>
          <w:szCs w:val="24"/>
        </w:rPr>
        <w:t>.0</w:t>
      </w:r>
      <w:r w:rsidR="00A63D1B">
        <w:rPr>
          <w:bCs/>
          <w:color w:val="000000" w:themeColor="text1"/>
          <w:sz w:val="24"/>
          <w:szCs w:val="24"/>
        </w:rPr>
        <w:t>2</w:t>
      </w:r>
      <w:r w:rsidRPr="00D677C1">
        <w:rPr>
          <w:bCs/>
          <w:color w:val="000000" w:themeColor="text1"/>
          <w:sz w:val="24"/>
          <w:szCs w:val="24"/>
        </w:rPr>
        <w:t>.2023 г.</w:t>
      </w:r>
    </w:p>
    <w:p w14:paraId="3D625028" w14:textId="57B5930B" w:rsidR="00B549ED" w:rsidRPr="00B549ED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B549E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B549E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B549E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B549ED">
        <w:rPr>
          <w:rFonts w:asciiTheme="minorHAnsi" w:hAnsiTheme="minorHAnsi" w:cstheme="minorHAnsi"/>
          <w:sz w:val="24"/>
          <w:szCs w:val="24"/>
        </w:rPr>
        <w:t>опросные листы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14:paraId="0E17FE48" w14:textId="481C985C" w:rsidR="00B549ED" w:rsidRPr="00B549ED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B549ED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http:// </w:t>
      </w:r>
      <w:hyperlink r:id="rId9" w:history="1">
        <w:r w:rsidRPr="00B549ED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B549ED">
        <w:rPr>
          <w:rFonts w:asciiTheme="minorHAnsi" w:hAnsiTheme="minorHAnsi" w:cstheme="minorHAnsi"/>
          <w:sz w:val="24"/>
          <w:szCs w:val="24"/>
        </w:rPr>
        <w:t xml:space="preserve"> : Главная / Новости </w:t>
      </w:r>
      <w:r w:rsidR="001364BA">
        <w:rPr>
          <w:rFonts w:asciiTheme="minorHAnsi" w:hAnsiTheme="minorHAnsi" w:cstheme="minorHAnsi"/>
          <w:sz w:val="24"/>
          <w:szCs w:val="24"/>
        </w:rPr>
        <w:t>Л</w:t>
      </w:r>
      <w:r w:rsidRPr="00B549ED">
        <w:rPr>
          <w:rFonts w:asciiTheme="minorHAnsi" w:hAnsiTheme="minorHAnsi" w:cstheme="minorHAnsi"/>
          <w:sz w:val="24"/>
          <w:szCs w:val="24"/>
        </w:rPr>
        <w:t xml:space="preserve">евобережного </w:t>
      </w:r>
      <w:r w:rsidR="001364BA">
        <w:rPr>
          <w:rFonts w:asciiTheme="minorHAnsi" w:hAnsiTheme="minorHAnsi" w:cstheme="minorHAnsi"/>
          <w:sz w:val="24"/>
          <w:szCs w:val="24"/>
        </w:rPr>
        <w:t>округа</w:t>
      </w:r>
      <w:bookmarkStart w:id="0" w:name="_GoBack"/>
      <w:bookmarkEnd w:id="0"/>
      <w:r w:rsidRPr="00B549ED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B549ED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549E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06BFF5FA" w:rsidR="00050089" w:rsidRPr="00050089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B549ED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B549ED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006C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63492" w:rsidRPr="00D677C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D63492" w:rsidRPr="00D677C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63492">
        <w:rPr>
          <w:bCs/>
          <w:color w:val="000000" w:themeColor="text1"/>
          <w:sz w:val="24"/>
          <w:szCs w:val="24"/>
        </w:rPr>
        <w:t>23</w:t>
      </w:r>
      <w:r w:rsidR="00D63492" w:rsidRPr="00D677C1">
        <w:rPr>
          <w:bCs/>
          <w:color w:val="000000" w:themeColor="text1"/>
          <w:sz w:val="24"/>
          <w:szCs w:val="24"/>
        </w:rPr>
        <w:t>.</w:t>
      </w:r>
      <w:r w:rsidR="00D63492">
        <w:rPr>
          <w:bCs/>
          <w:color w:val="000000" w:themeColor="text1"/>
          <w:sz w:val="24"/>
          <w:szCs w:val="24"/>
        </w:rPr>
        <w:t>01</w:t>
      </w:r>
      <w:r w:rsidR="00D63492" w:rsidRPr="00D677C1">
        <w:rPr>
          <w:bCs/>
          <w:color w:val="000000" w:themeColor="text1"/>
          <w:sz w:val="24"/>
          <w:szCs w:val="24"/>
        </w:rPr>
        <w:t>.202</w:t>
      </w:r>
      <w:r w:rsidR="00D63492">
        <w:rPr>
          <w:bCs/>
          <w:color w:val="000000" w:themeColor="text1"/>
          <w:sz w:val="24"/>
          <w:szCs w:val="24"/>
        </w:rPr>
        <w:t>3</w:t>
      </w:r>
      <w:r w:rsidR="00D63492" w:rsidRPr="00D677C1">
        <w:rPr>
          <w:bCs/>
          <w:color w:val="000000" w:themeColor="text1"/>
          <w:sz w:val="24"/>
          <w:szCs w:val="24"/>
        </w:rPr>
        <w:t xml:space="preserve"> г. по </w:t>
      </w:r>
      <w:r w:rsidR="00D63492">
        <w:rPr>
          <w:bCs/>
          <w:color w:val="000000" w:themeColor="text1"/>
          <w:sz w:val="24"/>
          <w:szCs w:val="24"/>
        </w:rPr>
        <w:t>23</w:t>
      </w:r>
      <w:r w:rsidR="00D63492" w:rsidRPr="00D677C1">
        <w:rPr>
          <w:bCs/>
          <w:color w:val="000000" w:themeColor="text1"/>
          <w:sz w:val="24"/>
          <w:szCs w:val="24"/>
        </w:rPr>
        <w:t>.0</w:t>
      </w:r>
      <w:r w:rsidR="00D63492">
        <w:rPr>
          <w:bCs/>
          <w:color w:val="000000" w:themeColor="text1"/>
          <w:sz w:val="24"/>
          <w:szCs w:val="24"/>
        </w:rPr>
        <w:t>2</w:t>
      </w:r>
      <w:r w:rsidR="00D63492" w:rsidRPr="00D677C1">
        <w:rPr>
          <w:bCs/>
          <w:color w:val="000000" w:themeColor="text1"/>
          <w:sz w:val="24"/>
          <w:szCs w:val="24"/>
        </w:rPr>
        <w:t>.2023 г.</w:t>
      </w:r>
      <w:r w:rsidR="00006C6F">
        <w:rPr>
          <w:bCs/>
          <w:color w:val="000000" w:themeColor="text1"/>
          <w:sz w:val="24"/>
          <w:szCs w:val="24"/>
        </w:rPr>
        <w:t xml:space="preserve"> </w:t>
      </w:r>
      <w:r w:rsidRPr="00006C6F">
        <w:rPr>
          <w:rFonts w:asciiTheme="minorHAnsi" w:hAnsiTheme="minorHAnsi" w:cstheme="minorHAnsi"/>
          <w:sz w:val="24"/>
          <w:szCs w:val="24"/>
        </w:rPr>
        <w:t>любым удобны</w:t>
      </w:r>
      <w:r w:rsidR="00050089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006C6F">
        <w:rPr>
          <w:rFonts w:asciiTheme="minorHAnsi" w:hAnsiTheme="minorHAnsi" w:cstheme="minorHAnsi"/>
          <w:sz w:val="24"/>
          <w:szCs w:val="24"/>
        </w:rPr>
        <w:t>почтовым</w:t>
      </w:r>
      <w:r w:rsidR="00050089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>
        <w:rPr>
          <w:rFonts w:asciiTheme="minorHAnsi" w:hAnsiTheme="minorHAnsi" w:cstheme="minorHAnsi"/>
          <w:sz w:val="24"/>
          <w:szCs w:val="24"/>
        </w:rPr>
        <w:t xml:space="preserve">в </w:t>
      </w:r>
      <w:r w:rsidR="00006C6F" w:rsidRPr="00006C6F">
        <w:rPr>
          <w:rFonts w:asciiTheme="minorHAnsi" w:hAnsiTheme="minorHAnsi" w:cstheme="minorHAnsi"/>
          <w:sz w:val="24"/>
          <w:szCs w:val="24"/>
        </w:rPr>
        <w:t xml:space="preserve">здании Управления Левобережным округом администрации города Липецка по </w:t>
      </w:r>
      <w:r w:rsidR="00006C6F" w:rsidRPr="00006C6F">
        <w:rPr>
          <w:rFonts w:asciiTheme="minorHAnsi" w:hAnsiTheme="minorHAnsi" w:cstheme="minorHAnsi"/>
          <w:sz w:val="24"/>
          <w:szCs w:val="24"/>
        </w:rPr>
        <w:lastRenderedPageBreak/>
        <w:t>адресу: 398017, Липецкая область, г. Липецк, пр. Мира, д. 30. Время работы: пн.-чт. с 8.30 до 17.30, пт. с 8.30 до 16.30.</w:t>
      </w:r>
      <w:r w:rsidR="0005008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69CFA0" w14:textId="32574E43" w:rsidR="00B549ED" w:rsidRPr="00050089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050089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050089">
        <w:rPr>
          <w:rFonts w:asciiTheme="minorHAnsi" w:hAnsiTheme="minorHAnsi" w:cstheme="minorHAnsi"/>
          <w:sz w:val="24"/>
          <w:szCs w:val="24"/>
        </w:rPr>
        <w:t>дрес</w:t>
      </w:r>
      <w:r w:rsidRPr="00050089">
        <w:rPr>
          <w:rFonts w:asciiTheme="minorHAnsi" w:hAnsiTheme="minorHAnsi" w:cstheme="minorHAnsi"/>
          <w:sz w:val="24"/>
          <w:szCs w:val="24"/>
        </w:rPr>
        <w:t>у</w:t>
      </w:r>
      <w:r w:rsidR="00006C6F" w:rsidRPr="00050089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006C6F" w:rsidRPr="00050089">
          <w:rPr>
            <w:rStyle w:val="ae"/>
            <w:rFonts w:asciiTheme="minorHAnsi" w:hAnsiTheme="minorHAnsi" w:cstheme="minorHAnsi"/>
            <w:sz w:val="24"/>
            <w:szCs w:val="24"/>
          </w:rPr>
          <w:t>levokr@lipetsk</w:t>
        </w:r>
        <w:r w:rsidR="00006C6F" w:rsidRPr="00050089">
          <w:rPr>
            <w:rStyle w:val="ae"/>
            <w:rFonts w:asciiTheme="minorHAnsi" w:hAnsiTheme="minorHAnsi" w:cstheme="minorHAnsi"/>
            <w:sz w:val="24"/>
            <w:szCs w:val="24"/>
            <w:lang w:val="en-US"/>
          </w:rPr>
          <w:t>city</w:t>
        </w:r>
        <w:r w:rsidR="00006C6F" w:rsidRPr="00050089">
          <w:rPr>
            <w:rStyle w:val="ae"/>
            <w:rFonts w:asciiTheme="minorHAnsi" w:hAnsiTheme="minorHAnsi" w:cstheme="minorHAnsi"/>
            <w:sz w:val="24"/>
            <w:szCs w:val="24"/>
          </w:rPr>
          <w:t>.ru</w:t>
        </w:r>
      </w:hyperlink>
      <w:r>
        <w:rPr>
          <w:rStyle w:val="ae"/>
          <w:rFonts w:asciiTheme="minorHAnsi" w:hAnsiTheme="minorHAnsi" w:cstheme="minorHAnsi"/>
          <w:sz w:val="24"/>
          <w:szCs w:val="24"/>
        </w:rPr>
        <w:t>.</w:t>
      </w:r>
      <w:r w:rsidRPr="00050089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B549ED">
        <w:rPr>
          <w:rFonts w:asciiTheme="minorHAnsi" w:hAnsiTheme="minorHAnsi" w:cstheme="minorHAnsi"/>
          <w:sz w:val="24"/>
          <w:szCs w:val="24"/>
        </w:rPr>
        <w:t xml:space="preserve">Кроме того, </w:t>
      </w:r>
      <w:r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B549ED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>
        <w:rPr>
          <w:rFonts w:asciiTheme="minorHAnsi" w:hAnsiTheme="minorHAnsi" w:cstheme="minorHAnsi"/>
          <w:sz w:val="24"/>
          <w:szCs w:val="24"/>
        </w:rPr>
        <w:t>НЛМК</w:t>
      </w:r>
      <w:r w:rsidR="00B549ED" w:rsidRPr="00B549ED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B549ED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B549E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40D1F580" w:rsidR="00B549ED" w:rsidRPr="00B549ED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B549ED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D63492" w:rsidRPr="00D677C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D63492" w:rsidRPr="00D677C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63492">
        <w:rPr>
          <w:bCs/>
          <w:color w:val="000000" w:themeColor="text1"/>
          <w:sz w:val="24"/>
          <w:szCs w:val="24"/>
        </w:rPr>
        <w:t>23</w:t>
      </w:r>
      <w:r w:rsidR="00D63492" w:rsidRPr="00D677C1">
        <w:rPr>
          <w:bCs/>
          <w:color w:val="000000" w:themeColor="text1"/>
          <w:sz w:val="24"/>
          <w:szCs w:val="24"/>
        </w:rPr>
        <w:t>.</w:t>
      </w:r>
      <w:r w:rsidR="00D63492">
        <w:rPr>
          <w:bCs/>
          <w:color w:val="000000" w:themeColor="text1"/>
          <w:sz w:val="24"/>
          <w:szCs w:val="24"/>
        </w:rPr>
        <w:t>01</w:t>
      </w:r>
      <w:r w:rsidR="00D63492" w:rsidRPr="00D677C1">
        <w:rPr>
          <w:bCs/>
          <w:color w:val="000000" w:themeColor="text1"/>
          <w:sz w:val="24"/>
          <w:szCs w:val="24"/>
        </w:rPr>
        <w:t>.202</w:t>
      </w:r>
      <w:r w:rsidR="00D63492">
        <w:rPr>
          <w:bCs/>
          <w:color w:val="000000" w:themeColor="text1"/>
          <w:sz w:val="24"/>
          <w:szCs w:val="24"/>
        </w:rPr>
        <w:t>3</w:t>
      </w:r>
      <w:r w:rsidR="00D63492" w:rsidRPr="00D677C1">
        <w:rPr>
          <w:bCs/>
          <w:color w:val="000000" w:themeColor="text1"/>
          <w:sz w:val="24"/>
          <w:szCs w:val="24"/>
        </w:rPr>
        <w:t xml:space="preserve"> г. по </w:t>
      </w:r>
      <w:r w:rsidR="00D63492">
        <w:rPr>
          <w:bCs/>
          <w:color w:val="000000" w:themeColor="text1"/>
          <w:sz w:val="24"/>
          <w:szCs w:val="24"/>
        </w:rPr>
        <w:t>23</w:t>
      </w:r>
      <w:r w:rsidR="00D63492" w:rsidRPr="00D677C1">
        <w:rPr>
          <w:bCs/>
          <w:color w:val="000000" w:themeColor="text1"/>
          <w:sz w:val="24"/>
          <w:szCs w:val="24"/>
        </w:rPr>
        <w:t>.0</w:t>
      </w:r>
      <w:r w:rsidR="00D63492">
        <w:rPr>
          <w:bCs/>
          <w:color w:val="000000" w:themeColor="text1"/>
          <w:sz w:val="24"/>
          <w:szCs w:val="24"/>
        </w:rPr>
        <w:t>2</w:t>
      </w:r>
      <w:r w:rsidR="00D63492" w:rsidRPr="00D677C1">
        <w:rPr>
          <w:bCs/>
          <w:color w:val="000000" w:themeColor="text1"/>
          <w:sz w:val="24"/>
          <w:szCs w:val="24"/>
        </w:rPr>
        <w:t>.2023 г.</w:t>
      </w:r>
      <w:r w:rsidR="00050089">
        <w:rPr>
          <w:bCs/>
          <w:color w:val="000000" w:themeColor="text1"/>
          <w:sz w:val="24"/>
          <w:szCs w:val="24"/>
        </w:rPr>
        <w:t xml:space="preserve"> </w:t>
      </w:r>
      <w:r w:rsidRPr="00B549ED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7862EEA2" w14:textId="6B140457" w:rsidR="00F11269" w:rsidRPr="004D7402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B549ED">
        <w:rPr>
          <w:rFonts w:asciiTheme="minorHAnsi" w:hAnsiTheme="minorHAnsi" w:cstheme="minorHAnsi"/>
          <w:sz w:val="24"/>
          <w:szCs w:val="24"/>
        </w:rPr>
        <w:t xml:space="preserve">В электронном виде в течение всего срока проведения общественных обсуждений </w:t>
      </w:r>
      <w:r w:rsidR="00D63492" w:rsidRPr="00D677C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D63492" w:rsidRPr="00D677C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63492">
        <w:rPr>
          <w:bCs/>
          <w:color w:val="000000" w:themeColor="text1"/>
          <w:sz w:val="24"/>
          <w:szCs w:val="24"/>
        </w:rPr>
        <w:t>23</w:t>
      </w:r>
      <w:r w:rsidR="00D63492" w:rsidRPr="00D677C1">
        <w:rPr>
          <w:bCs/>
          <w:color w:val="000000" w:themeColor="text1"/>
          <w:sz w:val="24"/>
          <w:szCs w:val="24"/>
        </w:rPr>
        <w:t>.</w:t>
      </w:r>
      <w:r w:rsidR="00D63492">
        <w:rPr>
          <w:bCs/>
          <w:color w:val="000000" w:themeColor="text1"/>
          <w:sz w:val="24"/>
          <w:szCs w:val="24"/>
        </w:rPr>
        <w:t>01</w:t>
      </w:r>
      <w:r w:rsidR="00D63492" w:rsidRPr="00D677C1">
        <w:rPr>
          <w:bCs/>
          <w:color w:val="000000" w:themeColor="text1"/>
          <w:sz w:val="24"/>
          <w:szCs w:val="24"/>
        </w:rPr>
        <w:t>.202</w:t>
      </w:r>
      <w:r w:rsidR="00D63492">
        <w:rPr>
          <w:bCs/>
          <w:color w:val="000000" w:themeColor="text1"/>
          <w:sz w:val="24"/>
          <w:szCs w:val="24"/>
        </w:rPr>
        <w:t>3</w:t>
      </w:r>
      <w:r w:rsidR="00D63492" w:rsidRPr="00D677C1">
        <w:rPr>
          <w:bCs/>
          <w:color w:val="000000" w:themeColor="text1"/>
          <w:sz w:val="24"/>
          <w:szCs w:val="24"/>
        </w:rPr>
        <w:t xml:space="preserve"> г. по </w:t>
      </w:r>
      <w:r w:rsidR="00D63492">
        <w:rPr>
          <w:bCs/>
          <w:color w:val="000000" w:themeColor="text1"/>
          <w:sz w:val="24"/>
          <w:szCs w:val="24"/>
        </w:rPr>
        <w:t>23</w:t>
      </w:r>
      <w:r w:rsidR="00D63492" w:rsidRPr="00D677C1">
        <w:rPr>
          <w:bCs/>
          <w:color w:val="000000" w:themeColor="text1"/>
          <w:sz w:val="24"/>
          <w:szCs w:val="24"/>
        </w:rPr>
        <w:t>.0</w:t>
      </w:r>
      <w:r w:rsidR="00D63492">
        <w:rPr>
          <w:bCs/>
          <w:color w:val="000000" w:themeColor="text1"/>
          <w:sz w:val="24"/>
          <w:szCs w:val="24"/>
        </w:rPr>
        <w:t>2</w:t>
      </w:r>
      <w:r w:rsidR="00D63492" w:rsidRPr="00D677C1">
        <w:rPr>
          <w:bCs/>
          <w:color w:val="000000" w:themeColor="text1"/>
          <w:sz w:val="24"/>
          <w:szCs w:val="24"/>
        </w:rPr>
        <w:t>.2023 г.</w:t>
      </w:r>
      <w:r w:rsidR="00A63D1B">
        <w:rPr>
          <w:bCs/>
          <w:color w:val="000000" w:themeColor="text1"/>
          <w:sz w:val="24"/>
          <w:szCs w:val="24"/>
        </w:rPr>
        <w:t xml:space="preserve"> </w:t>
      </w:r>
      <w:r w:rsidRPr="00B549ED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 по адресу электронной почты</w:t>
      </w:r>
      <w:r w:rsidR="00006C6F">
        <w:rPr>
          <w:rFonts w:asciiTheme="minorHAnsi" w:hAnsiTheme="minorHAnsi" w:cstheme="minorHAnsi"/>
          <w:sz w:val="24"/>
          <w:szCs w:val="24"/>
        </w:rPr>
        <w:t xml:space="preserve"> </w:t>
      </w:r>
      <w:r w:rsidR="00050089">
        <w:rPr>
          <w:rFonts w:asciiTheme="minorHAnsi" w:hAnsiTheme="minorHAnsi" w:cstheme="minorHAnsi"/>
          <w:sz w:val="24"/>
          <w:szCs w:val="24"/>
        </w:rPr>
        <w:t>ПАО «НЛМК»</w:t>
      </w:r>
      <w:r w:rsidRPr="00B549ED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B549ED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050089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45BA457" w14:textId="1E338944" w:rsidR="004D7402" w:rsidRPr="004D7402" w:rsidRDefault="004D7402" w:rsidP="004D740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4D740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Места размещения объекта общественного обсуждения:</w:t>
      </w:r>
      <w:r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B549ED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B549ED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AD6775" w:rsidRPr="004B7AFC">
        <w:rPr>
          <w:rFonts w:cstheme="minorHAnsi"/>
          <w:bCs/>
          <w:sz w:val="24"/>
          <w:szCs w:val="24"/>
        </w:rPr>
        <w:t>«ПАО «НЛМК». ЦВС. Строительство насосной станции для транспортировки технической воды потребителям комбината»</w:t>
      </w:r>
      <w:r w:rsidRPr="00B549ED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воздействия на окружающую среду, опросные листы и журнал приема учета замечаний и предложений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14:paraId="40C1580C" w14:textId="77777777" w:rsidR="004D7402" w:rsidRPr="004D7402" w:rsidRDefault="004D7402" w:rsidP="004D7402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50089"/>
    <w:rsid w:val="00051D28"/>
    <w:rsid w:val="00063C2D"/>
    <w:rsid w:val="00063F16"/>
    <w:rsid w:val="000727E6"/>
    <w:rsid w:val="00073753"/>
    <w:rsid w:val="000907B2"/>
    <w:rsid w:val="000921E6"/>
    <w:rsid w:val="00095854"/>
    <w:rsid w:val="000A1F53"/>
    <w:rsid w:val="000A2CA1"/>
    <w:rsid w:val="000C376B"/>
    <w:rsid w:val="000D1A61"/>
    <w:rsid w:val="000F04E4"/>
    <w:rsid w:val="00130629"/>
    <w:rsid w:val="001351B8"/>
    <w:rsid w:val="001364BA"/>
    <w:rsid w:val="00165384"/>
    <w:rsid w:val="00165609"/>
    <w:rsid w:val="00170836"/>
    <w:rsid w:val="00175439"/>
    <w:rsid w:val="00183A8F"/>
    <w:rsid w:val="00193452"/>
    <w:rsid w:val="001A224B"/>
    <w:rsid w:val="001B3F63"/>
    <w:rsid w:val="001C70EE"/>
    <w:rsid w:val="001D0554"/>
    <w:rsid w:val="001E2A0A"/>
    <w:rsid w:val="001E3A53"/>
    <w:rsid w:val="001F349F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A0E40"/>
    <w:rsid w:val="002D2C97"/>
    <w:rsid w:val="002D487E"/>
    <w:rsid w:val="002D7437"/>
    <w:rsid w:val="002E78AA"/>
    <w:rsid w:val="002F6894"/>
    <w:rsid w:val="002F76AB"/>
    <w:rsid w:val="002F77DF"/>
    <w:rsid w:val="00317A16"/>
    <w:rsid w:val="00322B60"/>
    <w:rsid w:val="003256AA"/>
    <w:rsid w:val="00333FD0"/>
    <w:rsid w:val="00362A3C"/>
    <w:rsid w:val="0038071E"/>
    <w:rsid w:val="00394FAF"/>
    <w:rsid w:val="00395727"/>
    <w:rsid w:val="003B12F1"/>
    <w:rsid w:val="003C274A"/>
    <w:rsid w:val="003C2D98"/>
    <w:rsid w:val="003C2E92"/>
    <w:rsid w:val="003E2AF8"/>
    <w:rsid w:val="00401764"/>
    <w:rsid w:val="00411D7F"/>
    <w:rsid w:val="0042361E"/>
    <w:rsid w:val="00423A4D"/>
    <w:rsid w:val="00430202"/>
    <w:rsid w:val="0043315F"/>
    <w:rsid w:val="00446094"/>
    <w:rsid w:val="0044720E"/>
    <w:rsid w:val="00450B85"/>
    <w:rsid w:val="00462BA9"/>
    <w:rsid w:val="004802AF"/>
    <w:rsid w:val="004815B8"/>
    <w:rsid w:val="00486080"/>
    <w:rsid w:val="00486B8F"/>
    <w:rsid w:val="00494EAA"/>
    <w:rsid w:val="00497B7C"/>
    <w:rsid w:val="004B194D"/>
    <w:rsid w:val="004B7AFC"/>
    <w:rsid w:val="004C67DA"/>
    <w:rsid w:val="004D7402"/>
    <w:rsid w:val="004E57D6"/>
    <w:rsid w:val="004E651D"/>
    <w:rsid w:val="004F2248"/>
    <w:rsid w:val="004F22B6"/>
    <w:rsid w:val="005018B2"/>
    <w:rsid w:val="00506C28"/>
    <w:rsid w:val="00507AA3"/>
    <w:rsid w:val="00510B90"/>
    <w:rsid w:val="0052452C"/>
    <w:rsid w:val="00532684"/>
    <w:rsid w:val="00564FC5"/>
    <w:rsid w:val="00574B7A"/>
    <w:rsid w:val="00580F1F"/>
    <w:rsid w:val="00582CDA"/>
    <w:rsid w:val="005C62AB"/>
    <w:rsid w:val="005D1503"/>
    <w:rsid w:val="005F2C1B"/>
    <w:rsid w:val="005F46AA"/>
    <w:rsid w:val="00616FF4"/>
    <w:rsid w:val="00632611"/>
    <w:rsid w:val="00636045"/>
    <w:rsid w:val="006539B3"/>
    <w:rsid w:val="00656CAC"/>
    <w:rsid w:val="00656F78"/>
    <w:rsid w:val="0067239B"/>
    <w:rsid w:val="0067705F"/>
    <w:rsid w:val="00691EAB"/>
    <w:rsid w:val="006A0081"/>
    <w:rsid w:val="006A3564"/>
    <w:rsid w:val="006B1A91"/>
    <w:rsid w:val="006B29BE"/>
    <w:rsid w:val="006B34EC"/>
    <w:rsid w:val="006B3B75"/>
    <w:rsid w:val="006E1E3C"/>
    <w:rsid w:val="006E1EB8"/>
    <w:rsid w:val="006F0FC7"/>
    <w:rsid w:val="00707B92"/>
    <w:rsid w:val="00711443"/>
    <w:rsid w:val="00720558"/>
    <w:rsid w:val="007235E8"/>
    <w:rsid w:val="00733F7F"/>
    <w:rsid w:val="007355E9"/>
    <w:rsid w:val="007475B4"/>
    <w:rsid w:val="00747744"/>
    <w:rsid w:val="0075199E"/>
    <w:rsid w:val="00755B05"/>
    <w:rsid w:val="0076486D"/>
    <w:rsid w:val="007849F8"/>
    <w:rsid w:val="00793443"/>
    <w:rsid w:val="007941EF"/>
    <w:rsid w:val="00794A5E"/>
    <w:rsid w:val="007A4F70"/>
    <w:rsid w:val="007A6A14"/>
    <w:rsid w:val="007B32F4"/>
    <w:rsid w:val="007C4EC1"/>
    <w:rsid w:val="007C5FCD"/>
    <w:rsid w:val="007F0CD6"/>
    <w:rsid w:val="007F1A91"/>
    <w:rsid w:val="00807DF2"/>
    <w:rsid w:val="008218D1"/>
    <w:rsid w:val="00841FA9"/>
    <w:rsid w:val="00857D69"/>
    <w:rsid w:val="00870F63"/>
    <w:rsid w:val="00874201"/>
    <w:rsid w:val="00880645"/>
    <w:rsid w:val="00880B5A"/>
    <w:rsid w:val="0088696D"/>
    <w:rsid w:val="00890BED"/>
    <w:rsid w:val="00895513"/>
    <w:rsid w:val="008B5329"/>
    <w:rsid w:val="008B5DA1"/>
    <w:rsid w:val="008C5DBB"/>
    <w:rsid w:val="008D5CCF"/>
    <w:rsid w:val="008F6199"/>
    <w:rsid w:val="00907772"/>
    <w:rsid w:val="0092249D"/>
    <w:rsid w:val="009245CB"/>
    <w:rsid w:val="00940A8A"/>
    <w:rsid w:val="0094699A"/>
    <w:rsid w:val="00956DEC"/>
    <w:rsid w:val="009745FC"/>
    <w:rsid w:val="009822B0"/>
    <w:rsid w:val="0098699B"/>
    <w:rsid w:val="00990DA6"/>
    <w:rsid w:val="009A6A4D"/>
    <w:rsid w:val="009E2EEC"/>
    <w:rsid w:val="009E3B29"/>
    <w:rsid w:val="009E608C"/>
    <w:rsid w:val="00A00250"/>
    <w:rsid w:val="00A00A87"/>
    <w:rsid w:val="00A304A1"/>
    <w:rsid w:val="00A37937"/>
    <w:rsid w:val="00A55E51"/>
    <w:rsid w:val="00A63D1B"/>
    <w:rsid w:val="00A70474"/>
    <w:rsid w:val="00A841CC"/>
    <w:rsid w:val="00AA434A"/>
    <w:rsid w:val="00AB0E6D"/>
    <w:rsid w:val="00AB3A39"/>
    <w:rsid w:val="00AC6B91"/>
    <w:rsid w:val="00AC78C9"/>
    <w:rsid w:val="00AD33D2"/>
    <w:rsid w:val="00AD6775"/>
    <w:rsid w:val="00AF512D"/>
    <w:rsid w:val="00B04490"/>
    <w:rsid w:val="00B259DD"/>
    <w:rsid w:val="00B26B75"/>
    <w:rsid w:val="00B33B57"/>
    <w:rsid w:val="00B549ED"/>
    <w:rsid w:val="00B561EC"/>
    <w:rsid w:val="00B570B2"/>
    <w:rsid w:val="00B661F0"/>
    <w:rsid w:val="00B71C18"/>
    <w:rsid w:val="00B77D09"/>
    <w:rsid w:val="00B852CB"/>
    <w:rsid w:val="00B85C94"/>
    <w:rsid w:val="00BA1A1B"/>
    <w:rsid w:val="00BB42A7"/>
    <w:rsid w:val="00BD0BB5"/>
    <w:rsid w:val="00BD769D"/>
    <w:rsid w:val="00BF46AC"/>
    <w:rsid w:val="00C11205"/>
    <w:rsid w:val="00C23105"/>
    <w:rsid w:val="00C30D38"/>
    <w:rsid w:val="00C345BB"/>
    <w:rsid w:val="00C3604F"/>
    <w:rsid w:val="00C42546"/>
    <w:rsid w:val="00C566D7"/>
    <w:rsid w:val="00C66E71"/>
    <w:rsid w:val="00C75FF2"/>
    <w:rsid w:val="00C937F4"/>
    <w:rsid w:val="00CB620D"/>
    <w:rsid w:val="00CC07A7"/>
    <w:rsid w:val="00CE2A32"/>
    <w:rsid w:val="00CE36FE"/>
    <w:rsid w:val="00CE578E"/>
    <w:rsid w:val="00D278A8"/>
    <w:rsid w:val="00D63492"/>
    <w:rsid w:val="00D65F0F"/>
    <w:rsid w:val="00D677C1"/>
    <w:rsid w:val="00D7214D"/>
    <w:rsid w:val="00D74923"/>
    <w:rsid w:val="00D74B27"/>
    <w:rsid w:val="00D77029"/>
    <w:rsid w:val="00D80385"/>
    <w:rsid w:val="00D81D74"/>
    <w:rsid w:val="00D852E1"/>
    <w:rsid w:val="00D87E04"/>
    <w:rsid w:val="00D90517"/>
    <w:rsid w:val="00D97872"/>
    <w:rsid w:val="00DA5325"/>
    <w:rsid w:val="00DB7414"/>
    <w:rsid w:val="00E02D22"/>
    <w:rsid w:val="00E10FD1"/>
    <w:rsid w:val="00E31632"/>
    <w:rsid w:val="00E401B6"/>
    <w:rsid w:val="00E446AA"/>
    <w:rsid w:val="00E5707E"/>
    <w:rsid w:val="00E628A0"/>
    <w:rsid w:val="00E6758D"/>
    <w:rsid w:val="00E81863"/>
    <w:rsid w:val="00E84E3F"/>
    <w:rsid w:val="00EA08E1"/>
    <w:rsid w:val="00EB62F1"/>
    <w:rsid w:val="00EC781E"/>
    <w:rsid w:val="00EC7C5D"/>
    <w:rsid w:val="00ED2C8B"/>
    <w:rsid w:val="00ED478E"/>
    <w:rsid w:val="00EE2726"/>
    <w:rsid w:val="00F02930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1842"/>
    <w:rsid w:val="00F9263E"/>
    <w:rsid w:val="00FB6266"/>
    <w:rsid w:val="00FB7C5A"/>
    <w:rsid w:val="00FC0F67"/>
    <w:rsid w:val="00FC1D8B"/>
    <w:rsid w:val="00FC2BB5"/>
    <w:rsid w:val="00FD3EEF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vok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copro-jk@mail.ru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levok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5658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11</cp:revision>
  <cp:lastPrinted>2021-02-01T07:20:00Z</cp:lastPrinted>
  <dcterms:created xsi:type="dcterms:W3CDTF">2022-12-14T12:06:00Z</dcterms:created>
  <dcterms:modified xsi:type="dcterms:W3CDTF">2023-01-17T08:19:00Z</dcterms:modified>
</cp:coreProperties>
</file>